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EA4" w:rsidRDefault="00931EA4" w:rsidP="00931EA4">
      <w:pPr>
        <w:pStyle w:val="ConsPlusNormal"/>
        <w:jc w:val="right"/>
      </w:pPr>
      <w:r>
        <w:t>Приложение N 1</w:t>
      </w:r>
    </w:p>
    <w:p w:rsidR="00931EA4" w:rsidRDefault="00931EA4" w:rsidP="00931EA4">
      <w:pPr>
        <w:pStyle w:val="ConsPlusNormal"/>
        <w:jc w:val="right"/>
      </w:pPr>
      <w:r>
        <w:t>к административному регламенту</w:t>
      </w:r>
    </w:p>
    <w:p w:rsidR="00931EA4" w:rsidRDefault="00931EA4" w:rsidP="00931EA4">
      <w:pPr>
        <w:pStyle w:val="ConsPlusNormal"/>
        <w:jc w:val="right"/>
      </w:pPr>
      <w:r>
        <w:t>"Выдача разрешения на использование</w:t>
      </w:r>
    </w:p>
    <w:p w:rsidR="00931EA4" w:rsidRDefault="00931EA4" w:rsidP="00931EA4">
      <w:pPr>
        <w:pStyle w:val="ConsPlusNormal"/>
        <w:jc w:val="right"/>
      </w:pPr>
      <w:r>
        <w:t>земель или земельного участка,</w:t>
      </w:r>
    </w:p>
    <w:p w:rsidR="00931EA4" w:rsidRDefault="00931EA4" w:rsidP="00931EA4">
      <w:pPr>
        <w:pStyle w:val="ConsPlusNormal"/>
        <w:jc w:val="right"/>
      </w:pPr>
      <w:r>
        <w:t>находящихся в государственной или муниципальной собственности"</w:t>
      </w:r>
    </w:p>
    <w:p w:rsidR="00931EA4" w:rsidRDefault="00931EA4" w:rsidP="00931EA4">
      <w:pPr>
        <w:pStyle w:val="ConsPlusNormal"/>
        <w:jc w:val="both"/>
      </w:pPr>
    </w:p>
    <w:p w:rsidR="00931EA4" w:rsidRDefault="00931EA4" w:rsidP="00931EA4">
      <w:pPr>
        <w:pStyle w:val="ConsPlusNonformat"/>
        <w:jc w:val="both"/>
      </w:pPr>
      <w:r>
        <w:t xml:space="preserve">                                Главе </w:t>
      </w:r>
      <w:proofErr w:type="spellStart"/>
      <w:r>
        <w:t>Мугунскогосельского</w:t>
      </w:r>
      <w:proofErr w:type="spellEnd"/>
      <w:r>
        <w:t xml:space="preserve"> поселения</w:t>
      </w:r>
    </w:p>
    <w:p w:rsidR="00931EA4" w:rsidRDefault="00931EA4" w:rsidP="00931EA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31EA4" w:rsidRDefault="00931EA4" w:rsidP="00931EA4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931EA4" w:rsidRDefault="00931EA4" w:rsidP="00931EA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31EA4" w:rsidRDefault="00931EA4" w:rsidP="00931EA4">
      <w:pPr>
        <w:pStyle w:val="ConsPlusNonformat"/>
        <w:jc w:val="both"/>
      </w:pPr>
      <w:r>
        <w:t xml:space="preserve">                                   (наименование и место нахождения</w:t>
      </w:r>
    </w:p>
    <w:p w:rsidR="00931EA4" w:rsidRDefault="00931EA4" w:rsidP="00931EA4">
      <w:pPr>
        <w:pStyle w:val="ConsPlusNonformat"/>
        <w:jc w:val="both"/>
      </w:pPr>
      <w:r>
        <w:t xml:space="preserve">                                   заявителя (для юридического лица))</w:t>
      </w:r>
    </w:p>
    <w:p w:rsidR="00931EA4" w:rsidRDefault="00931EA4" w:rsidP="00931EA4">
      <w:pPr>
        <w:pStyle w:val="ConsPlusNonformat"/>
        <w:jc w:val="both"/>
      </w:pPr>
    </w:p>
    <w:p w:rsidR="00931EA4" w:rsidRDefault="00931EA4" w:rsidP="00931EA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31EA4" w:rsidRDefault="00931EA4" w:rsidP="00931EA4">
      <w:pPr>
        <w:pStyle w:val="ConsPlusNonformat"/>
        <w:jc w:val="both"/>
      </w:pPr>
      <w:r>
        <w:t xml:space="preserve">                                   (государственный регистрационный</w:t>
      </w:r>
    </w:p>
    <w:p w:rsidR="00931EA4" w:rsidRDefault="00931EA4" w:rsidP="00931EA4">
      <w:pPr>
        <w:pStyle w:val="ConsPlusNonformat"/>
        <w:jc w:val="both"/>
      </w:pPr>
      <w:r>
        <w:t xml:space="preserve">                                     номер записи о государственной</w:t>
      </w:r>
    </w:p>
    <w:p w:rsidR="00931EA4" w:rsidRDefault="00931EA4" w:rsidP="00931EA4">
      <w:pPr>
        <w:pStyle w:val="ConsPlusNonformat"/>
        <w:jc w:val="both"/>
      </w:pPr>
      <w:r>
        <w:t xml:space="preserve">                                     регистрации юридического лица в</w:t>
      </w:r>
    </w:p>
    <w:p w:rsidR="00931EA4" w:rsidRDefault="00931EA4" w:rsidP="00931EA4">
      <w:pPr>
        <w:pStyle w:val="ConsPlusNonformat"/>
        <w:jc w:val="both"/>
      </w:pPr>
      <w:r>
        <w:t xml:space="preserve">                                     Едином государственном реестре</w:t>
      </w:r>
    </w:p>
    <w:p w:rsidR="00931EA4" w:rsidRDefault="00931EA4" w:rsidP="00931EA4">
      <w:pPr>
        <w:pStyle w:val="ConsPlusNonformat"/>
        <w:jc w:val="both"/>
      </w:pPr>
      <w:r>
        <w:t xml:space="preserve">                                    юридических лиц, идентификационный</w:t>
      </w:r>
    </w:p>
    <w:p w:rsidR="00931EA4" w:rsidRDefault="00931EA4" w:rsidP="00931EA4">
      <w:pPr>
        <w:pStyle w:val="ConsPlusNonformat"/>
        <w:jc w:val="both"/>
      </w:pPr>
      <w:r>
        <w:t xml:space="preserve">                                        номер налогоплательщика)</w:t>
      </w:r>
    </w:p>
    <w:p w:rsidR="00931EA4" w:rsidRDefault="00931EA4" w:rsidP="00931EA4">
      <w:pPr>
        <w:pStyle w:val="ConsPlusNonformat"/>
        <w:jc w:val="both"/>
      </w:pPr>
      <w:r>
        <w:t xml:space="preserve">                                           (Ф.И.О. полностью)</w:t>
      </w:r>
    </w:p>
    <w:p w:rsidR="00931EA4" w:rsidRDefault="00931EA4" w:rsidP="00931EA4">
      <w:pPr>
        <w:pStyle w:val="ConsPlusNonformat"/>
        <w:jc w:val="both"/>
      </w:pPr>
    </w:p>
    <w:p w:rsidR="00931EA4" w:rsidRDefault="00931EA4" w:rsidP="00931EA4">
      <w:pPr>
        <w:pStyle w:val="ConsPlusNonformat"/>
        <w:jc w:val="both"/>
      </w:pPr>
      <w:r>
        <w:t xml:space="preserve">                                проживающего(-ей) по адресу:</w:t>
      </w:r>
    </w:p>
    <w:p w:rsidR="00931EA4" w:rsidRDefault="00931EA4" w:rsidP="00931EA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31EA4" w:rsidRDefault="00931EA4" w:rsidP="00931EA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31EA4" w:rsidRDefault="00931EA4" w:rsidP="00931EA4">
      <w:pPr>
        <w:pStyle w:val="ConsPlusNonformat"/>
        <w:jc w:val="both"/>
      </w:pPr>
      <w:r>
        <w:t xml:space="preserve">                                телефоны: _________________________________</w:t>
      </w:r>
    </w:p>
    <w:p w:rsidR="00931EA4" w:rsidRDefault="00931EA4" w:rsidP="00931EA4">
      <w:pPr>
        <w:pStyle w:val="ConsPlusNonformat"/>
        <w:jc w:val="both"/>
      </w:pPr>
      <w:r>
        <w:t xml:space="preserve">                                рабочий: __________________________________</w:t>
      </w:r>
    </w:p>
    <w:p w:rsidR="00931EA4" w:rsidRDefault="00931EA4" w:rsidP="00931EA4">
      <w:pPr>
        <w:pStyle w:val="ConsPlusNonformat"/>
        <w:jc w:val="both"/>
      </w:pPr>
      <w:r>
        <w:t xml:space="preserve">                                домашний: _________________________________</w:t>
      </w:r>
    </w:p>
    <w:p w:rsidR="00931EA4" w:rsidRDefault="00931EA4" w:rsidP="00931EA4">
      <w:pPr>
        <w:pStyle w:val="ConsPlusNonformat"/>
        <w:jc w:val="both"/>
      </w:pPr>
      <w:r>
        <w:t xml:space="preserve">                                сотовый: __________________________________</w:t>
      </w:r>
    </w:p>
    <w:p w:rsidR="00931EA4" w:rsidRDefault="00931EA4" w:rsidP="00931EA4">
      <w:pPr>
        <w:pStyle w:val="ConsPlusNonformat"/>
        <w:jc w:val="both"/>
      </w:pPr>
    </w:p>
    <w:p w:rsidR="00931EA4" w:rsidRDefault="00931EA4" w:rsidP="00931EA4">
      <w:pPr>
        <w:pStyle w:val="ConsPlusNonformat"/>
        <w:jc w:val="both"/>
      </w:pPr>
      <w:bookmarkStart w:id="0" w:name="P548"/>
      <w:bookmarkEnd w:id="0"/>
      <w:r>
        <w:t xml:space="preserve">                                  ЗАЯВЛЕНИЕ</w:t>
      </w:r>
    </w:p>
    <w:p w:rsidR="00931EA4" w:rsidRDefault="00931EA4" w:rsidP="00931EA4">
      <w:pPr>
        <w:pStyle w:val="ConsPlusNonformat"/>
        <w:jc w:val="both"/>
      </w:pPr>
    </w:p>
    <w:p w:rsidR="00931EA4" w:rsidRDefault="00931EA4" w:rsidP="00931EA4">
      <w:pPr>
        <w:pStyle w:val="ConsPlusNonformat"/>
        <w:jc w:val="both"/>
      </w:pPr>
      <w:r>
        <w:t xml:space="preserve">Прошу выдать разрешение на использование земель или земельного </w:t>
      </w:r>
      <w:proofErr w:type="gramStart"/>
      <w:r>
        <w:t>участка  для</w:t>
      </w:r>
      <w:proofErr w:type="gramEnd"/>
    </w:p>
    <w:p w:rsidR="00931EA4" w:rsidRDefault="00931EA4" w:rsidP="00931EA4">
      <w:pPr>
        <w:pStyle w:val="ConsPlusNonformat"/>
        <w:jc w:val="both"/>
      </w:pPr>
      <w:r>
        <w:t>___________________________________________________________________________</w:t>
      </w:r>
    </w:p>
    <w:p w:rsidR="00931EA4" w:rsidRDefault="00931EA4" w:rsidP="00931EA4">
      <w:pPr>
        <w:pStyle w:val="ConsPlusNonformat"/>
        <w:jc w:val="both"/>
      </w:pPr>
      <w:r>
        <w:t xml:space="preserve">          (предполагаемая цель использования земельного участка)</w:t>
      </w:r>
    </w:p>
    <w:p w:rsidR="00931EA4" w:rsidRDefault="00931EA4" w:rsidP="00931EA4">
      <w:pPr>
        <w:pStyle w:val="ConsPlusNonformat"/>
        <w:jc w:val="both"/>
      </w:pPr>
    </w:p>
    <w:p w:rsidR="00931EA4" w:rsidRDefault="00931EA4" w:rsidP="00931EA4">
      <w:pPr>
        <w:pStyle w:val="ConsPlusNonformat"/>
        <w:jc w:val="both"/>
      </w:pPr>
      <w:r>
        <w:t xml:space="preserve">расположенного: Иркутская область, </w:t>
      </w:r>
      <w:proofErr w:type="spellStart"/>
      <w:r>
        <w:t>Тулунский</w:t>
      </w:r>
      <w:proofErr w:type="spellEnd"/>
      <w:r>
        <w:t xml:space="preserve"> район ____________________</w:t>
      </w:r>
    </w:p>
    <w:p w:rsidR="00931EA4" w:rsidRDefault="00931EA4" w:rsidP="00931EA4">
      <w:pPr>
        <w:pStyle w:val="ConsPlusNonformat"/>
        <w:jc w:val="both"/>
      </w:pPr>
      <w:r>
        <w:t>___________________________________________________________________________</w:t>
      </w:r>
    </w:p>
    <w:p w:rsidR="00931EA4" w:rsidRDefault="00931EA4" w:rsidP="00931EA4">
      <w:pPr>
        <w:pStyle w:val="ConsPlusNonformat"/>
        <w:jc w:val="both"/>
      </w:pPr>
      <w:r>
        <w:t xml:space="preserve">   (адрес земельного участка согласно сведениям кадастрового учета либо</w:t>
      </w:r>
    </w:p>
    <w:p w:rsidR="00931EA4" w:rsidRDefault="00931EA4" w:rsidP="00931EA4">
      <w:pPr>
        <w:pStyle w:val="ConsPlusNonformat"/>
        <w:jc w:val="both"/>
      </w:pPr>
      <w:r>
        <w:t xml:space="preserve"> прилагаемой схеме границ предполагаемых к использованию земель или части</w:t>
      </w:r>
    </w:p>
    <w:p w:rsidR="00931EA4" w:rsidRDefault="00931EA4" w:rsidP="00931EA4">
      <w:pPr>
        <w:pStyle w:val="ConsPlusNonformat"/>
        <w:jc w:val="both"/>
      </w:pPr>
      <w:r>
        <w:t xml:space="preserve">                            земельного участка)</w:t>
      </w:r>
    </w:p>
    <w:p w:rsidR="00931EA4" w:rsidRDefault="00931EA4" w:rsidP="00931EA4">
      <w:pPr>
        <w:pStyle w:val="ConsPlusNonformat"/>
        <w:jc w:val="both"/>
      </w:pPr>
    </w:p>
    <w:p w:rsidR="00931EA4" w:rsidRDefault="00931EA4" w:rsidP="00931EA4">
      <w:pPr>
        <w:pStyle w:val="ConsPlusNonformat"/>
        <w:jc w:val="both"/>
      </w:pPr>
      <w:r>
        <w:t>с кадастровым номером: ______________________</w:t>
      </w:r>
      <w:proofErr w:type="gramStart"/>
      <w:r>
        <w:t>_(</w:t>
      </w:r>
      <w:proofErr w:type="gramEnd"/>
      <w:r>
        <w:t>кадастровый номер земельного</w:t>
      </w:r>
    </w:p>
    <w:p w:rsidR="00931EA4" w:rsidRDefault="00931EA4" w:rsidP="00931EA4">
      <w:pPr>
        <w:pStyle w:val="ConsPlusNonformat"/>
        <w:jc w:val="both"/>
      </w:pPr>
      <w:r>
        <w:t xml:space="preserve">участка - в </w:t>
      </w:r>
      <w:proofErr w:type="gramStart"/>
      <w:r>
        <w:t>случае  если</w:t>
      </w:r>
      <w:proofErr w:type="gramEnd"/>
      <w:r>
        <w:t xml:space="preserve"> планируется использование всего земельного участка</w:t>
      </w:r>
    </w:p>
    <w:p w:rsidR="00931EA4" w:rsidRDefault="00931EA4" w:rsidP="00931EA4">
      <w:pPr>
        <w:pStyle w:val="ConsPlusNonformat"/>
        <w:jc w:val="both"/>
      </w:pPr>
      <w:r>
        <w:t>или его части)</w:t>
      </w:r>
    </w:p>
    <w:p w:rsidR="00931EA4" w:rsidRDefault="00931EA4" w:rsidP="00931EA4">
      <w:pPr>
        <w:pStyle w:val="ConsPlusNonformat"/>
        <w:jc w:val="both"/>
      </w:pPr>
      <w:r>
        <w:t>___________________________________________________________________________</w:t>
      </w:r>
    </w:p>
    <w:p w:rsidR="00931EA4" w:rsidRDefault="00931EA4" w:rsidP="00931EA4">
      <w:pPr>
        <w:pStyle w:val="ConsPlusNonformat"/>
        <w:jc w:val="both"/>
      </w:pPr>
      <w:r>
        <w:t xml:space="preserve">              (срок использования земель или земельного участка)</w:t>
      </w:r>
    </w:p>
    <w:p w:rsidR="00931EA4" w:rsidRDefault="00931EA4" w:rsidP="00931EA4">
      <w:pPr>
        <w:pStyle w:val="ConsPlusNonformat"/>
        <w:jc w:val="both"/>
      </w:pPr>
    </w:p>
    <w:p w:rsidR="00931EA4" w:rsidRDefault="00931EA4" w:rsidP="00931EA4">
      <w:pPr>
        <w:pStyle w:val="ConsPlusNonformat"/>
        <w:jc w:val="both"/>
      </w:pPr>
      <w:r>
        <w:t>К заявлению прилагаются:</w:t>
      </w:r>
    </w:p>
    <w:p w:rsidR="00931EA4" w:rsidRDefault="00931EA4" w:rsidP="00931EA4">
      <w:pPr>
        <w:pStyle w:val="ConsPlusNonformat"/>
        <w:jc w:val="both"/>
      </w:pPr>
      <w:r>
        <w:t>1) копия документа, удостоверяющего личность заявителя;</w:t>
      </w:r>
    </w:p>
    <w:p w:rsidR="00931EA4" w:rsidRDefault="00931EA4" w:rsidP="00931EA4">
      <w:pPr>
        <w:pStyle w:val="ConsPlusNonformat"/>
        <w:jc w:val="both"/>
      </w:pPr>
      <w:r>
        <w:t xml:space="preserve">2)   </w:t>
      </w:r>
      <w:proofErr w:type="gramStart"/>
      <w:r>
        <w:t>копия  документа</w:t>
      </w:r>
      <w:proofErr w:type="gramEnd"/>
      <w:r>
        <w:t>,  удостоверяющего  права  (полномочия)  представителя</w:t>
      </w:r>
    </w:p>
    <w:p w:rsidR="00931EA4" w:rsidRDefault="00931EA4" w:rsidP="00931EA4">
      <w:pPr>
        <w:pStyle w:val="ConsPlusNonformat"/>
        <w:jc w:val="both"/>
      </w:pPr>
      <w:r>
        <w:t>заявителя, если с заявлением обращается представитель заявителя;</w:t>
      </w:r>
    </w:p>
    <w:p w:rsidR="00931EA4" w:rsidRDefault="00931EA4" w:rsidP="00931EA4">
      <w:pPr>
        <w:pStyle w:val="ConsPlusNonformat"/>
        <w:jc w:val="both"/>
      </w:pPr>
      <w:r>
        <w:t>3)  схема границ предполагаемых к использованию земель или части земельного</w:t>
      </w:r>
    </w:p>
    <w:p w:rsidR="00931EA4" w:rsidRDefault="00931EA4" w:rsidP="00931EA4">
      <w:pPr>
        <w:pStyle w:val="ConsPlusNonformat"/>
        <w:jc w:val="both"/>
      </w:pPr>
      <w:proofErr w:type="gramStart"/>
      <w:r>
        <w:t>участка  на</w:t>
      </w:r>
      <w:proofErr w:type="gramEnd"/>
      <w:r>
        <w:t xml:space="preserve">  кадастровом плане территории с указанием координат характерных</w:t>
      </w:r>
    </w:p>
    <w:p w:rsidR="00931EA4" w:rsidRDefault="00931EA4" w:rsidP="00931EA4">
      <w:pPr>
        <w:pStyle w:val="ConsPlusNonformat"/>
        <w:jc w:val="both"/>
      </w:pPr>
      <w:r>
        <w:t>точек границ территории - в случае, если планируется использовать земли или</w:t>
      </w:r>
    </w:p>
    <w:p w:rsidR="00931EA4" w:rsidRDefault="00931EA4" w:rsidP="00931EA4">
      <w:pPr>
        <w:pStyle w:val="ConsPlusNonformat"/>
        <w:jc w:val="both"/>
      </w:pPr>
      <w:proofErr w:type="gramStart"/>
      <w:r>
        <w:t>часть  земельного</w:t>
      </w:r>
      <w:proofErr w:type="gramEnd"/>
      <w:r>
        <w:t xml:space="preserve">  участка (с использованием системы координат, применяемой</w:t>
      </w:r>
    </w:p>
    <w:p w:rsidR="00931EA4" w:rsidRDefault="00931EA4" w:rsidP="00931EA4">
      <w:pPr>
        <w:pStyle w:val="ConsPlusNonformat"/>
        <w:jc w:val="both"/>
      </w:pPr>
      <w:r>
        <w:t>при ведении государственного кадастра недвижимости).</w:t>
      </w:r>
    </w:p>
    <w:p w:rsidR="00931EA4" w:rsidRDefault="00931EA4" w:rsidP="00931EA4">
      <w:pPr>
        <w:pStyle w:val="ConsPlusNonformat"/>
        <w:jc w:val="both"/>
      </w:pPr>
      <w:r>
        <w:t>К заявлению могут быть приложены:</w:t>
      </w:r>
    </w:p>
    <w:p w:rsidR="00931EA4" w:rsidRDefault="00931EA4" w:rsidP="00931EA4">
      <w:pPr>
        <w:pStyle w:val="ConsPlusNonformat"/>
        <w:jc w:val="both"/>
      </w:pPr>
      <w:proofErr w:type="gramStart"/>
      <w:r>
        <w:t xml:space="preserve">а)   </w:t>
      </w:r>
      <w:proofErr w:type="gramEnd"/>
      <w:r>
        <w:t>кадастровая  выписка  о  земельном  участке  или  кадастровый  паспорт</w:t>
      </w:r>
    </w:p>
    <w:p w:rsidR="00931EA4" w:rsidRDefault="00931EA4" w:rsidP="00931EA4">
      <w:pPr>
        <w:pStyle w:val="ConsPlusNonformat"/>
        <w:jc w:val="both"/>
      </w:pPr>
      <w:r>
        <w:t>земельного участка;</w:t>
      </w:r>
    </w:p>
    <w:p w:rsidR="00931EA4" w:rsidRDefault="00931EA4" w:rsidP="00931EA4">
      <w:pPr>
        <w:pStyle w:val="ConsPlusNonformat"/>
        <w:jc w:val="both"/>
      </w:pPr>
      <w:r>
        <w:t>б) выписка из Единого государственного реестра прав на недвижимое имущество</w:t>
      </w:r>
    </w:p>
    <w:p w:rsidR="00931EA4" w:rsidRDefault="00931EA4" w:rsidP="00931EA4">
      <w:pPr>
        <w:pStyle w:val="ConsPlusNonformat"/>
        <w:jc w:val="both"/>
      </w:pPr>
      <w:r>
        <w:t>и сделок с ним;</w:t>
      </w:r>
    </w:p>
    <w:p w:rsidR="00931EA4" w:rsidRDefault="00931EA4" w:rsidP="00931EA4">
      <w:pPr>
        <w:pStyle w:val="ConsPlusNonformat"/>
        <w:jc w:val="both"/>
      </w:pPr>
      <w:proofErr w:type="gramStart"/>
      <w:r>
        <w:t>в)  копия</w:t>
      </w:r>
      <w:proofErr w:type="gramEnd"/>
      <w:r>
        <w:t xml:space="preserve"> лицензии, удостоверяющей право проведения работ по геологическому</w:t>
      </w:r>
    </w:p>
    <w:p w:rsidR="00931EA4" w:rsidRDefault="00931EA4" w:rsidP="00931EA4">
      <w:pPr>
        <w:pStyle w:val="ConsPlusNonformat"/>
        <w:jc w:val="both"/>
      </w:pPr>
      <w:r>
        <w:lastRenderedPageBreak/>
        <w:t>изучению недр;</w:t>
      </w:r>
    </w:p>
    <w:p w:rsidR="00931EA4" w:rsidRDefault="00931EA4" w:rsidP="00931EA4">
      <w:pPr>
        <w:pStyle w:val="ConsPlusNonformat"/>
        <w:jc w:val="both"/>
      </w:pPr>
      <w:proofErr w:type="gramStart"/>
      <w:r>
        <w:t>г)  иные</w:t>
      </w:r>
      <w:proofErr w:type="gramEnd"/>
      <w:r>
        <w:t xml:space="preserve">  документы,  подтверждающие основания для использования земель или</w:t>
      </w:r>
    </w:p>
    <w:p w:rsidR="00931EA4" w:rsidRDefault="00931EA4" w:rsidP="00931EA4">
      <w:pPr>
        <w:pStyle w:val="ConsPlusNonformat"/>
        <w:jc w:val="both"/>
      </w:pPr>
      <w:r>
        <w:t xml:space="preserve">земельного  участка  в целях, предусмотренных Земельным </w:t>
      </w:r>
      <w:hyperlink r:id="rId4" w:history="1">
        <w:r>
          <w:rPr>
            <w:color w:val="0000FF"/>
          </w:rPr>
          <w:t>кодексом</w:t>
        </w:r>
      </w:hyperlink>
      <w:r>
        <w:t xml:space="preserve"> Российской</w:t>
      </w:r>
    </w:p>
    <w:p w:rsidR="00931EA4" w:rsidRDefault="00931EA4" w:rsidP="00931EA4">
      <w:pPr>
        <w:pStyle w:val="ConsPlusNonformat"/>
        <w:jc w:val="both"/>
      </w:pPr>
      <w:r>
        <w:t>Федерации.</w:t>
      </w:r>
    </w:p>
    <w:p w:rsidR="00931EA4" w:rsidRDefault="00931EA4" w:rsidP="00931EA4">
      <w:pPr>
        <w:pStyle w:val="ConsPlusNonformat"/>
        <w:jc w:val="both"/>
      </w:pPr>
    </w:p>
    <w:p w:rsidR="00931EA4" w:rsidRDefault="00931EA4" w:rsidP="00931EA4">
      <w:pPr>
        <w:pStyle w:val="ConsPlusNonformat"/>
        <w:jc w:val="both"/>
      </w:pPr>
      <w:r>
        <w:t xml:space="preserve">                                                          _________________</w:t>
      </w:r>
    </w:p>
    <w:p w:rsidR="00931EA4" w:rsidRDefault="00931EA4" w:rsidP="00931EA4">
      <w:pPr>
        <w:pStyle w:val="ConsPlusNonformat"/>
        <w:jc w:val="both"/>
      </w:pPr>
      <w:r>
        <w:t xml:space="preserve">                                                                     (дата)</w:t>
      </w:r>
    </w:p>
    <w:p w:rsidR="00931EA4" w:rsidRDefault="00931EA4" w:rsidP="00931EA4">
      <w:pPr>
        <w:pStyle w:val="ConsPlusNonformat"/>
        <w:jc w:val="both"/>
      </w:pPr>
    </w:p>
    <w:p w:rsidR="00931EA4" w:rsidRDefault="00931EA4" w:rsidP="00931EA4">
      <w:pPr>
        <w:pStyle w:val="ConsPlusNonformat"/>
        <w:jc w:val="both"/>
      </w:pPr>
      <w:r>
        <w:t xml:space="preserve">                                                          _________________</w:t>
      </w:r>
    </w:p>
    <w:p w:rsidR="00931EA4" w:rsidRDefault="00931EA4" w:rsidP="00931EA4">
      <w:pPr>
        <w:pStyle w:val="ConsPlusNonformat"/>
        <w:jc w:val="both"/>
      </w:pPr>
      <w:r>
        <w:t xml:space="preserve">                                                                  (подпись)</w:t>
      </w:r>
    </w:p>
    <w:p w:rsidR="00931EA4" w:rsidRDefault="00931EA4" w:rsidP="00931EA4">
      <w:pPr>
        <w:pStyle w:val="ConsPlusNormal"/>
        <w:jc w:val="both"/>
      </w:pPr>
    </w:p>
    <w:p w:rsidR="00931EA4" w:rsidRDefault="00931EA4" w:rsidP="00931EA4">
      <w:pPr>
        <w:pStyle w:val="ConsPlusNormal"/>
        <w:jc w:val="both"/>
      </w:pPr>
    </w:p>
    <w:p w:rsidR="000701C0" w:rsidRDefault="000701C0">
      <w:bookmarkStart w:id="1" w:name="_GoBack"/>
      <w:bookmarkEnd w:id="1"/>
    </w:p>
    <w:sectPr w:rsidR="0007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A4"/>
    <w:rsid w:val="000701C0"/>
    <w:rsid w:val="00931EA4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3C641-2742-4F9B-B383-67FFB6CD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E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1E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BE8F04758CA818F992678AE7FA32863272D242EFED2A1DD6398AD6038C8Z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2025-03-07T03:03:00Z</dcterms:created>
  <dcterms:modified xsi:type="dcterms:W3CDTF">2025-03-07T03:03:00Z</dcterms:modified>
</cp:coreProperties>
</file>